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Év végén rövid leállás várható a Nébih szakrendszereiben</w:t>
      </w:r>
      <w:bookmarkEnd w:id="0"/>
    </w:p>
    <w:p>
      <w:pPr/>
      <w:r>
        <w:rPr/>
        <w:t xml:space="preserve">A Nébih ezúton értesíti az ügyfeleit, hogy 2025. december 31. 20:00 és 2026. január 01. 14:00 óra között több szakrendszer átmenetileg nem lesz elérhető. A karbantartás miatt szükséges szüneteltetés ideje alatt a Nébih által üzemeltetett ügyfélfelületek, valamint a kapcsolódó szolgáltatások nem lesznek elérhetőek.</w:t>
      </w:r>
    </w:p>
    <w:p>
      <w:pPr/>
      <w:r>
        <w:rPr/>
        <w:t xml:space="preserve">A hivatal célja, hogy az informatikai háttér kapcsán végzett munkálatok miatt szükséges átmeneti leállás minél zökkenőmentesebb legyen, ezért ennek ütemezésére a kormányzati igazgatási szünetben kerül sor.</w:t>
      </w:r>
    </w:p>
    <w:p>
      <w:pPr/>
      <w:r>
        <w:rPr/>
        <w:t xml:space="preserve">A 2025. december 31-én 20:00 órától 2026. január 01-én 14:00 óráig tervezett rövid leállás a Nébih által üzemeltetett ügyfélfelületeket és a kapcsolódó szolgáltatásokat érinti majd.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https://hellosajto.hu/?p=27415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7AD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2025-12-04T19:03:40+00:00</dcterms:created>
  <dcterms:modified xsi:type="dcterms:W3CDTF">2025-12-04T19:03:40+00:00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