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bookmarkStart w:id="0" w:name="_Toc0"/><w:r><w:t>Az otthoni rehabilitációt segíti a Széchenyi István Egyetem mesterséges intelligenciával működő fejlesztése</w:t></w:r><w:bookmarkEnd w:id="0"/></w:p><w:p><w:pPr/><w:r><w:rPr/><w:t xml:space="preserve">A győri Széchenyi István Egyetemen jelenleg is több egészségtechnológiai fejlesztés zajlik. Az egyik közülük lehetővé teszi, hogy a betegek a saját otthonukban végezhessék el a rehabilitációjukhoz szükséges fizikai gyakorlatokat. A mesterséges intelligencián alapuló szoftver nemcsak kiértékeli a mozgássor pontosságát, de képes arra is, hogy a kezelőorvosnak erről teljes körű jelentést küldjön.</w:t></w:r></w:p><w:p><w:pPr/><w:r><w:rPr/><w:t xml:space="preserve">A Széchenyi István Egyetem olyan telerehabilitációs szoftverplatformot fejleszt, amelynek révén a beteg a saját otthonában, egy képernyő előtt végezheti a rehabilitációjához szükséges fizikai gyakorlatokat. Az alkalmazás dr. Tollár József, a győri egyetemmel együttműködő kaposvári kórház neurorehabilitációs egysége vezetőjének ötlete alapján készül, lényege pedig, hogy a beteg mozgását egy kamera figyeli, a kezelőorvos pedig visszacsatolást kap arról, hogy a páciens milyen minőségben hajtotta végre a feladatokat. A szoftver működésének hátterében mesterséges intelligencia áll, amely pózdetektálást és pózösszehasonlítást is magában foglal.</w:t></w:r></w:p><w:p><w:pPr/><w:r><w:rPr/><w:t xml:space="preserve">Dr. Tollár József elmondta, a cél, hogy a legpontosabb és leghatékonyabb rehabilitációt lehessen megteremteni azoknak a betegeknek, akik valamiért az otthonukban kell elvégezniük a feladatokat. </w:t></w:r></w:p><w:p><w:pPr/><w:r><w:rPr/><w:t xml:space="preserve">„A kórházi vizsgálatot követően állítjuk össze a gyakorlatok sorát a páciensek számára, akik a gyógytornász és az orvos jóváhagyását követően ezeket otthonról végezhetik. A felügyelet így is folyamatos, hiszen az eszköz rendszeres jelentést és elemzést nyújt a terapeutáknak, ami alapján értékelik, hogy megfelelő-e a fejlődés üteme. Ha szükséges, új gyakorlatokat is tudnak rögzíteni távolról, így már nemcsak rövidtávú, hanem hosszabb, nyomonkövetéses kezelést is biztosíthatunk” – mondta el az orvos.</w:t></w:r></w:p><w:p><w:pPr/><w:r><w:rPr/><w:t xml:space="preserve">Hozzátette, mindez jelentős segítség lehet többek közt a súlyos neurológiai, ortopédiai, stroke-os, Parkinson-kóros, szklerózis multiplexes betegek számára. Ugyanígy alkalmazható kardiológiai rehabilitáció során, traumatizált betegeknél, végtagok sérüléseinél is. A szenzoros ingerek segítségével fejlesztik a motoros funkciókat, ami a koordináció, az izomerő, végső soron az életminőség javulását eredményezi. </w:t></w:r></w:p><w:p><w:pPr/><w:r><w:rPr/><w:t xml:space="preserve">„Az eszköz a prevencióban is nagy szerepet játszhat, hiszen időskorban megfelelő gyakorlatok elvégzésével számos baleset megelőzhető. Későbbiekben a gyermekrehabilitációhoz is támogatást nyújthat a szoftver, a további fejlesztéseink pedig a nagyobb hasi műtétek utáni felépülést segítik” – részletezte dr. Tollár József.</w:t></w:r></w:p><w:p><w:pPr/><w:r><w:rPr/><w:t xml:space="preserve">„A telemedicina hatalmas fejlődésen megy keresztül napjainkban, hiszen egyre nagyobb az igény arra, hogy a rehabilitációt a beteggel együtt hazavigyük, a technológiai fejlődéssel pedig mindinkább elérhetőbbé válik a lehetőség” – mondta el a fejlesztés hátteréről dr. Prukner Péter, a Széchenyi István Egyetem Digitális Fejlesztési Központja Med &amp; Sportech divíziójának vezetője.</w:t></w:r></w:p><w:p><w:pPr/><w:r><w:rPr/><w:t xml:space="preserve">„A technológia már kész, most az orvosi támogatással összeállított gyakorlattár feltöltése zajlik, ami alkalmas lesz arra, hogy az adott páciens számára személyre szabjuk az elvégzendő feladatokat. A beteg a képernyőn egyszerre látja saját magát, illetve a mintagyakorlatot, és arról is rögtön visszajelzést kap, hogy a mozgássort megfelelően hajtotta-e végre. A fejlesztés egyediségét az adja, hogy a mesterséges intelligencia a teljes mozgásmintát felismeri és értékeli, amely azonnali visszajelzést és korrigációs lehetőséget nyújt a használójának, egyben valós idejű információt a kezelőorvosnak” – fejtette ki. Megjegyezte, a cél egy hazai és nemzetközi piacon is értékesíthető termék létrehozása, amely hozzájárul a modern orvosláshoz, a páciensek gyorsabb felépüléséhez és a kényelmesebb rehabilitációhoz.</w:t></w:r></w:p><w:p><w:pPr/><w:r><w:rPr/><w:t xml:space="preserve">A fejlesztés a TKP2021-EGA-21 azonosítószámú, „Mesterséges intelligencia, digitális képalkotás, foglalkozás-egészségügyi megoldások és anyagtechnológiai fejlesztések egészségügyi alkalmazásának kutatása a Széchenyi István Egyetem és a Semmelweis Egyetem tudományos eredményeinek összekapcsolásával” elnevezésű pályázatból valósul meg.</w:t></w:r></w:p><w:p><w:pPr/><w:r><w:rPr/><w:t xml:space="preserve">Sajtókapcsolat:</w:t></w:r></w:p><w:p><w:pPr><w:numPr><w:ilvl w:val="0"/><w:numId w:val="1"/></w:numPr></w:pPr><w:r><w:rPr/><w:t xml:space="preserve">Kommunikációs és Alumni Igazgatóság</w:t></w:r></w:p><w:p><w:pPr><w:numPr><w:ilvl w:val="0"/><w:numId w:val="1"/></w:numPr></w:pPr><w:r><w:rPr/><w:t xml:space="preserve">+36 96 503 400 / 3158</w:t></w:r></w:p><w:p><w:pPr><w:numPr><w:ilvl w:val="0"/><w:numId w:val="1"/></w:numPr></w:pPr><w:r><w:rPr/><w:t xml:space="preserve">kommunikacio@sze.hu</w:t></w:r></w:p><w:tbl><w:tblGrid><w:gridCol/><w:gridCol/></w:tblGrid><w:tblPr><w:tblW w:w="0" w:type="auto"/><w:tblLayout w:type="autofit"/><w:tblCellMar><w:top w:w="0" w:type="dxa"/><w:left w:w="0" w:type="dxa"/><w:right w:w="200" w:type="dxa"/><w:bottom w:w="200" w:type="dxa"/></w:tblCellMar></w:tblPr><w:tr><w:trPr><w:trHeight w:val="1000" w:hRule="atLeast"/></w:trPr><w:tc><w:tcPr><w:vAlign w:val="top"/><w:noWrap/></w:tcPr><w:p><w:pPr><w:jc w:val="center"/></w:pPr><w:r><w:pict><v:shape type="#_x0000_t75" stroked="f" style="width:200pt; height:133.3984375pt; margin-left:0pt; margin-top:0pt; mso-position-horizontal:left; mso-position-vertical:top; mso-position-horizontal-relative:char; mso-position-vertical-relative:line;"><w10:wrap type="inline"/><v:imagedata r:id="rId7" o:title=""/></v:shape></w:pict></w:r></w:p></w:tc><w:tc><w:tcPr><w:vAlign w:val="top"/><w:noWrap/></w:tcPr><w:p><w:pPr/><w:r><w:rPr/><w:t xml:space="preserve">© Fotó: Adorján András<w:br/><w:br/>Dr. Tollár József, a kaposvári kórház neurorehabilitációs egységének vezetője, a Mozgásszervi Rehabilitációs Osztály ambuláns ellátásért felelős vezetője.</w:t></w:r></w:p></w:tc></w:tr><w:tr><w:trPr><w:trHeight w:val="1000" w:hRule="atLeast"/></w:trPr><w:tc><w:tcPr><w:vAlign w:val="top"/><w:noWrap/></w:tcPr><w:p><w:pPr><w:jc w:val="center"/></w:pPr><w:r><w:pict><v:shape type="#_x0000_t75" stroked="f" style="width:200pt; height:133.3984375pt; margin-left:0pt; margin-top:0pt; mso-position-horizontal:left; mso-position-vertical:top; mso-position-horizontal-relative:char; mso-position-vertical-relative:line;"><w10:wrap type="inline"/><v:imagedata r:id="rId8" o:title=""/></v:shape></w:pict></w:r></w:p></w:tc><w:tc><w:tcPr><w:vAlign w:val="top"/><w:noWrap/></w:tcPr><w:p><w:pPr/><w:r><w:rPr/><w:t xml:space="preserve">© Fotó: Adorján András<w:br/><w:br/>Dr. Prukner Péter, a Széchenyi István Egyetem Digitális Fejlesztési Központjának Med & Sportech divízióvezetője.</w:t></w:r></w:p></w:tc></w:tr><w:tr><w:trPr><w:trHeight w:val="1000" w:hRule="atLeast"/></w:trPr><w:tc><w:tcPr><w:vAlign w:val="top"/><w:noWrap/></w:tcPr><w:p><w:pPr><w:jc w:val="center"/></w:pPr><w:r><w:pict><v:shape type="#_x0000_t75" stroked="f" style="width:200pt; height:112.5pt; margin-left:0pt; margin-top:0pt; mso-position-horizontal:left; mso-position-vertical:top; mso-position-horizontal-relative:char; mso-position-vertical-relative:line;"><w10:wrap type="inline"/><v:imagedata r:id="rId9" o:title=""/></v:shape></w:pict></w:r></w:p></w:tc><w:tc><w:tcPr><w:vAlign w:val="top"/><w:noWrap/></w:tcPr><w:p><w:pPr/><w:r><w:rPr/><w:t xml:space="preserve">© Széchenyi István Egyetem<w:br/><w:br/>A Széchenyi István Egyetem által fejlesztett telerehabilitációs szoftver a mesterséges intelligencia segítségével elemzi a beteg által végrehajtott gyakorlatok minőségét.</w:t></w:r></w:p></w:tc></w:tr></w:tbl><w:p><w:pPr/><w:r><w:rPr/><w:t xml:space="preserve">Eredeti tartalom: Széchenyi István Egyetem</w:t></w:r></w:p><w:p><w:pPr/><w:r><w:rPr/><w:t xml:space="preserve">Továbbította: Helló Sajtó! Üzleti Sajtószolgálat</w:t></w:r></w:p><w:p><w:pPr/><w:r><w:rPr/><w:t xml:space="preserve">Ez a sajtóközlemény a következő linken érhető el:<w:br/>https://hellosajto.hu/16193/az-otthoni-rehabilitaciot-segiti-a-szechenyi-istvan-egyetem-mesterseges-intelligenciaval-mukodo-fejlesztese/</w:t></w:r></w:p><w:sectPr><w:headerReference w:type="default" r:id="rId10"/><w:footerReference w:type="default" r:id="rId11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BF1A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2024-10-29T09:01:49+00:00</dcterms:created>
  <dcterms:modified xsi:type="dcterms:W3CDTF">2024-10-29T09:01:49+00:00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